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FFF" w:rsidRDefault="00C71FFF" w:rsidP="00C71FF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b/>
          <w:color w:val="000000"/>
          <w:sz w:val="24"/>
          <w:szCs w:val="24"/>
        </w:rPr>
        <w:t>Inter-Club Council Agenda 11/</w:t>
      </w:r>
      <w:r w:rsidR="0038774B">
        <w:rPr>
          <w:rFonts w:ascii="Century Gothic" w:eastAsia="Times New Roman" w:hAnsi="Century Gothic" w:cs="Segoe UI"/>
          <w:b/>
          <w:color w:val="000000"/>
          <w:sz w:val="24"/>
          <w:szCs w:val="24"/>
        </w:rPr>
        <w:t>20</w:t>
      </w:r>
      <w:r>
        <w:rPr>
          <w:rFonts w:ascii="Century Gothic" w:eastAsia="Times New Roman" w:hAnsi="Century Gothic" w:cs="Segoe UI"/>
          <w:b/>
          <w:color w:val="000000"/>
          <w:sz w:val="24"/>
          <w:szCs w:val="24"/>
        </w:rPr>
        <w:t>/24</w:t>
      </w:r>
    </w:p>
    <w:p w:rsidR="00C71FFF" w:rsidRDefault="00C71FFF" w:rsidP="00C71FF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Club Attendance &amp; Updates</w:t>
      </w:r>
    </w:p>
    <w:p w:rsidR="00FB2070" w:rsidRDefault="00FB2070" w:rsidP="00FB2070">
      <w:pPr>
        <w:pStyle w:val="ListParagraph"/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Icebreaker: what fictional universe would you want to be in (Harry Potter, H</w:t>
      </w:r>
      <w:bookmarkStart w:id="0" w:name="_GoBack"/>
      <w:bookmarkEnd w:id="0"/>
      <w:r>
        <w:rPr>
          <w:rFonts w:ascii="Century Gothic" w:eastAsia="Times New Roman" w:hAnsi="Century Gothic" w:cs="Segoe UI"/>
          <w:color w:val="000000"/>
          <w:sz w:val="24"/>
          <w:szCs w:val="24"/>
        </w:rPr>
        <w:t>unger Games)</w:t>
      </w:r>
    </w:p>
    <w:tbl>
      <w:tblPr>
        <w:tblStyle w:val="GridTable4-Accent4"/>
        <w:tblW w:w="9805" w:type="dxa"/>
        <w:tblLook w:val="04A0" w:firstRow="1" w:lastRow="0" w:firstColumn="1" w:lastColumn="0" w:noHBand="0" w:noVBand="1"/>
      </w:tblPr>
      <w:tblGrid>
        <w:gridCol w:w="3927"/>
        <w:gridCol w:w="5878"/>
      </w:tblGrid>
      <w:tr w:rsidR="00C71FFF" w:rsidRPr="006503A0" w:rsidTr="00C71F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color w:val="auto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color w:val="auto"/>
                <w:sz w:val="24"/>
                <w:szCs w:val="24"/>
              </w:rPr>
              <w:t>Club Name</w:t>
            </w:r>
          </w:p>
        </w:tc>
        <w:tc>
          <w:tcPr>
            <w:tcW w:w="5878" w:type="dxa"/>
            <w:hideMark/>
          </w:tcPr>
          <w:p w:rsidR="00C71FFF" w:rsidRPr="006503A0" w:rsidRDefault="00C71FFF" w:rsidP="00DB76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i/>
                <w:color w:val="auto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i/>
                <w:color w:val="auto"/>
                <w:sz w:val="24"/>
                <w:szCs w:val="24"/>
              </w:rPr>
              <w:t>Update</w:t>
            </w:r>
          </w:p>
        </w:tc>
      </w:tr>
      <w:tr w:rsidR="00C71FFF" w:rsidRPr="006503A0" w:rsidTr="00DB7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Art</w:t>
            </w:r>
          </w:p>
        </w:tc>
        <w:tc>
          <w:tcPr>
            <w:tcW w:w="5878" w:type="dxa"/>
            <w:hideMark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C71FFF" w:rsidRPr="006503A0" w:rsidTr="00DB76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Astronomy</w:t>
            </w:r>
          </w:p>
        </w:tc>
        <w:tc>
          <w:tcPr>
            <w:tcW w:w="5878" w:type="dxa"/>
            <w:hideMark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C71FFF" w:rsidRPr="006503A0" w:rsidTr="00DB7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Black Student Union</w:t>
            </w:r>
          </w:p>
        </w:tc>
        <w:tc>
          <w:tcPr>
            <w:tcW w:w="5878" w:type="dxa"/>
            <w:hideMark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C71FFF" w:rsidRPr="006503A0" w:rsidTr="00DB76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Business Club</w:t>
            </w:r>
          </w:p>
        </w:tc>
        <w:tc>
          <w:tcPr>
            <w:tcW w:w="5878" w:type="dxa"/>
            <w:hideMark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2323BD" w:rsidRPr="006503A0" w:rsidTr="00DB7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2323BD" w:rsidRPr="002323BD" w:rsidRDefault="002323BD" w:rsidP="00DB760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2323BD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Chess Club</w:t>
            </w:r>
          </w:p>
          <w:p w:rsidR="002323BD" w:rsidRPr="006503A0" w:rsidRDefault="002323BD" w:rsidP="00DB760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5878" w:type="dxa"/>
          </w:tcPr>
          <w:p w:rsidR="002323BD" w:rsidRDefault="002323BD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C71FFF" w:rsidRPr="006503A0" w:rsidTr="00DB76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Community Connections Club</w:t>
            </w:r>
          </w:p>
        </w:tc>
        <w:tc>
          <w:tcPr>
            <w:tcW w:w="5878" w:type="dxa"/>
            <w:hideMark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C71FFF" w:rsidRPr="006503A0" w:rsidTr="00DB7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Computer Science Club</w:t>
            </w:r>
          </w:p>
        </w:tc>
        <w:tc>
          <w:tcPr>
            <w:tcW w:w="5878" w:type="dxa"/>
            <w:hideMark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F.I.R.</w:t>
            </w:r>
            <w:proofErr w:type="gramStart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M.E</w:t>
            </w:r>
            <w:proofErr w:type="gramEnd"/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C71FFF" w:rsidRPr="006503A0" w:rsidTr="00C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Games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HEAL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Heal Theory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Honors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Hyphae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International Student Club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Kapwa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proofErr w:type="spellStart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LatAm</w:t>
            </w:r>
            <w:proofErr w:type="spellEnd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DB76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  <w:t>LMCAS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lastRenderedPageBreak/>
              <w:t>MSA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Philosophy Club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 xml:space="preserve">Pride Alliance 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Puente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RN Class of 2025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Rotaract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STREAM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Turning Point USA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WINS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Writer's Guild</w:t>
            </w: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Pr="006503A0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5878" w:type="dxa"/>
          </w:tcPr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Default="00C71FFF" w:rsidP="00DB76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C71FFF" w:rsidRPr="006503A0" w:rsidTr="00C71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C71FFF" w:rsidRPr="006503A0" w:rsidRDefault="00C71FFF" w:rsidP="00DB760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5878" w:type="dxa"/>
          </w:tcPr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C71FFF" w:rsidRDefault="00C71FFF" w:rsidP="00DB76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</w:tbl>
    <w:p w:rsidR="00C71FFF" w:rsidRDefault="00C71FFF" w:rsidP="00C71FF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C71FFF">
        <w:rPr>
          <w:rFonts w:ascii="Century Gothic" w:eastAsia="Times New Roman" w:hAnsi="Century Gothic" w:cs="Segoe UI"/>
          <w:color w:val="000000"/>
          <w:sz w:val="24"/>
          <w:szCs w:val="24"/>
        </w:rPr>
        <w:t>Impact Conference</w:t>
      </w:r>
    </w:p>
    <w:p w:rsidR="00C71FFF" w:rsidRPr="00C71FFF" w:rsidRDefault="0038774B" w:rsidP="00C71FF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Puente won contest </w:t>
      </w:r>
      <w:proofErr w:type="gramStart"/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- </w:t>
      </w:r>
      <w:r w:rsidR="00C71FFF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$</w:t>
      </w:r>
      <w:proofErr w:type="gramEnd"/>
      <w:r w:rsidR="00C71FFF">
        <w:rPr>
          <w:rFonts w:ascii="Century Gothic" w:eastAsia="Times New Roman" w:hAnsi="Century Gothic" w:cs="Segoe UI"/>
          <w:color w:val="000000"/>
          <w:sz w:val="24"/>
          <w:szCs w:val="24"/>
        </w:rPr>
        <w:t>50 from ICC</w:t>
      </w:r>
    </w:p>
    <w:p w:rsidR="0038774B" w:rsidRPr="00FB2070" w:rsidRDefault="00C71FFF" w:rsidP="00FB207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38774B">
        <w:rPr>
          <w:rFonts w:ascii="Century Gothic" w:eastAsia="Times New Roman" w:hAnsi="Century Gothic" w:cs="Segoe UI"/>
          <w:color w:val="000000"/>
          <w:sz w:val="24"/>
          <w:szCs w:val="24"/>
        </w:rPr>
        <w:t>Blood Drive 11/21 @10-3 in SU-106: volunteer</w:t>
      </w:r>
    </w:p>
    <w:p w:rsidR="0038774B" w:rsidRPr="00FB2070" w:rsidRDefault="00C71FFF" w:rsidP="00FB2070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38774B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Club Mascot Competition deadline </w:t>
      </w:r>
      <w:r w:rsidR="0038774B">
        <w:rPr>
          <w:rFonts w:ascii="Century Gothic" w:eastAsia="Times New Roman" w:hAnsi="Century Gothic" w:cs="Segoe UI"/>
          <w:color w:val="000000"/>
          <w:sz w:val="24"/>
          <w:szCs w:val="24"/>
        </w:rPr>
        <w:t>extended to 12/2</w:t>
      </w:r>
      <w:r w:rsidR="00FB2070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: </w:t>
      </w:r>
      <w:r w:rsidR="0038774B" w:rsidRPr="00FB2070">
        <w:rPr>
          <w:rFonts w:ascii="Century Gothic" w:eastAsia="Times New Roman" w:hAnsi="Century Gothic" w:cs="Segoe UI"/>
          <w:color w:val="000000"/>
          <w:sz w:val="24"/>
          <w:szCs w:val="24"/>
        </w:rPr>
        <w:t>Lgannod301@insite.4cd.edu</w:t>
      </w:r>
    </w:p>
    <w:p w:rsidR="002323BD" w:rsidRDefault="002323BD" w:rsidP="00F67FF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Games Club </w:t>
      </w:r>
      <w:proofErr w:type="spellStart"/>
      <w:r>
        <w:rPr>
          <w:rFonts w:ascii="Century Gothic" w:eastAsia="Times New Roman" w:hAnsi="Century Gothic" w:cs="Segoe UI"/>
          <w:color w:val="000000"/>
          <w:sz w:val="24"/>
          <w:szCs w:val="24"/>
        </w:rPr>
        <w:t>MarioKart</w:t>
      </w:r>
      <w:proofErr w:type="spellEnd"/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Tournament</w:t>
      </w:r>
      <w:r w:rsidR="0038774B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1-4PM TODAY</w:t>
      </w:r>
    </w:p>
    <w:p w:rsidR="0038774B" w:rsidRPr="0038774B" w:rsidRDefault="0038774B" w:rsidP="003877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Clubs can sell food at “food court”</w:t>
      </w:r>
    </w:p>
    <w:p w:rsidR="002323BD" w:rsidRDefault="00C71FFF" w:rsidP="00FB2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Fund Requests</w:t>
      </w:r>
      <w:r w:rsidR="00F67FF5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- </w:t>
      </w:r>
      <w:r w:rsidRPr="00F67FF5">
        <w:rPr>
          <w:rFonts w:ascii="Century Gothic" w:eastAsia="Times New Roman" w:hAnsi="Century Gothic" w:cs="Segoe UI"/>
          <w:color w:val="000000"/>
          <w:sz w:val="24"/>
          <w:szCs w:val="24"/>
        </w:rPr>
        <w:t>ICC Account Total: $</w:t>
      </w:r>
      <w:r w:rsidR="00B9573E">
        <w:rPr>
          <w:rFonts w:ascii="Century Gothic" w:eastAsia="Times New Roman" w:hAnsi="Century Gothic" w:cs="Segoe UI"/>
          <w:color w:val="000000"/>
          <w:sz w:val="24"/>
          <w:szCs w:val="24"/>
        </w:rPr>
        <w:t>22681.97</w:t>
      </w:r>
    </w:p>
    <w:p w:rsidR="00FB2070" w:rsidRPr="00FB2070" w:rsidRDefault="00FB2070" w:rsidP="00FB2070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STREAM Club</w:t>
      </w:r>
    </w:p>
    <w:p w:rsidR="0038774B" w:rsidRPr="00FB2070" w:rsidRDefault="0038774B" w:rsidP="00FB20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Seed Money</w:t>
      </w:r>
    </w:p>
    <w:p w:rsidR="0038774B" w:rsidRDefault="0038774B" w:rsidP="003877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Chess Club</w:t>
      </w:r>
    </w:p>
    <w:p w:rsidR="0038774B" w:rsidRDefault="00FB2070" w:rsidP="003877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Community Connections</w:t>
      </w:r>
    </w:p>
    <w:p w:rsidR="00FB2070" w:rsidRPr="00F67FF5" w:rsidRDefault="00FB2070" w:rsidP="0038774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Writer’s Guild</w:t>
      </w:r>
    </w:p>
    <w:sectPr w:rsidR="00FB2070" w:rsidRPr="00F67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77E0A"/>
    <w:multiLevelType w:val="hybridMultilevel"/>
    <w:tmpl w:val="4CA00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FF"/>
    <w:rsid w:val="000C58D9"/>
    <w:rsid w:val="002323BD"/>
    <w:rsid w:val="0038774B"/>
    <w:rsid w:val="007A6849"/>
    <w:rsid w:val="0097052F"/>
    <w:rsid w:val="00B9573E"/>
    <w:rsid w:val="00C71FFF"/>
    <w:rsid w:val="00F67FF5"/>
    <w:rsid w:val="00FB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68BA"/>
  <w15:chartTrackingRefBased/>
  <w15:docId w15:val="{F784A9E8-7CCD-45EA-8AA9-C458AC58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F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FFF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C71FFF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3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2</cp:revision>
  <dcterms:created xsi:type="dcterms:W3CDTF">2024-11-18T21:51:00Z</dcterms:created>
  <dcterms:modified xsi:type="dcterms:W3CDTF">2024-11-18T21:51:00Z</dcterms:modified>
</cp:coreProperties>
</file>